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EC" w:rsidRDefault="005834E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  <w:t>Residencia AMAVIR PATONES</w:t>
      </w:r>
    </w:p>
    <w:p w:rsidR="005834EC" w:rsidRDefault="005834E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 xml:space="preserve">(C/ Isabel II, </w:t>
      </w:r>
      <w:proofErr w:type="spellStart"/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>nº</w:t>
      </w:r>
      <w:proofErr w:type="spellEnd"/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 xml:space="preserve"> 23, Patones de Abajo, 28189 (Madrid)</w:t>
      </w:r>
    </w:p>
    <w:p w:rsidR="005834EC" w:rsidRDefault="005834EC" w:rsidP="005834E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D46102" w:rsidRPr="00D46102" w:rsidRDefault="00D4610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5834EC" w:rsidRPr="00596AFB" w:rsidRDefault="005834EC" w:rsidP="005834E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596AFB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Fecha de</w:t>
      </w:r>
      <w:r w:rsidR="00D46102" w:rsidRPr="00596AFB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 incorporación</w:t>
      </w:r>
      <w:r w:rsidRPr="00596AFB"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: </w:t>
      </w:r>
      <w:r w:rsidR="000D769A">
        <w:rPr>
          <w:rFonts w:ascii="Corbel" w:hAnsi="Corbel" w:cs="Corbel"/>
          <w:color w:val="000000"/>
          <w:sz w:val="40"/>
          <w:szCs w:val="40"/>
          <w:lang w:val="es-ES" w:eastAsia="es-ES"/>
        </w:rPr>
        <w:t>INMEDIATA</w:t>
      </w:r>
    </w:p>
    <w:p w:rsidR="005834EC" w:rsidRPr="00305203" w:rsidRDefault="00D46102" w:rsidP="00596AFB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305203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Periodo de contratación:</w:t>
      </w:r>
      <w:r w:rsidR="00305203" w:rsidRPr="00305203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 </w:t>
      </w:r>
      <w:r w:rsidR="00596AFB" w:rsidRPr="00305203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6 MESES + INDEFINIDO</w:t>
      </w:r>
    </w:p>
    <w:p w:rsidR="005834EC" w:rsidRPr="00F9451B" w:rsidRDefault="005834EC" w:rsidP="005834E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596AFB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Salario: </w:t>
      </w:r>
      <w:r w:rsidR="00B772FA" w:rsidRPr="007F4354">
        <w:rPr>
          <w:rFonts w:ascii="Corbel,Bold" w:hAnsi="Corbel,Bold" w:cs="Corbel,Bold"/>
          <w:b/>
          <w:bCs/>
          <w:color w:val="FF0000"/>
          <w:sz w:val="40"/>
          <w:szCs w:val="40"/>
          <w:u w:val="single"/>
          <w:lang w:val="es-ES" w:eastAsia="es-ES"/>
        </w:rPr>
        <w:t>NEGOCIABLE POR ENCIMA DE CONVENIO</w:t>
      </w:r>
    </w:p>
    <w:p w:rsidR="00F9451B" w:rsidRPr="00596AFB" w:rsidRDefault="00F9451B" w:rsidP="005834E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TURNO</w:t>
      </w:r>
      <w:r w:rsidR="00305203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S</w:t>
      </w:r>
      <w:r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:</w:t>
      </w:r>
      <w:r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 </w:t>
      </w:r>
      <w:r w:rsidR="00305203"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PUESTO </w:t>
      </w:r>
      <w:r w:rsidR="00EF063A">
        <w:rPr>
          <w:rFonts w:ascii="Corbel" w:hAnsi="Corbel" w:cs="Corbel"/>
          <w:color w:val="000000"/>
          <w:sz w:val="40"/>
          <w:szCs w:val="40"/>
          <w:lang w:val="es-ES" w:eastAsia="es-ES"/>
        </w:rPr>
        <w:t>NOCHES</w:t>
      </w:r>
    </w:p>
    <w:p w:rsidR="00D46102" w:rsidRPr="00596AFB" w:rsidRDefault="00D46102" w:rsidP="00D46102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596AFB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Porcentaje de la jornada </w:t>
      </w:r>
      <w:r w:rsidRPr="00596AFB">
        <w:rPr>
          <w:rFonts w:ascii="Corbel" w:hAnsi="Corbel" w:cs="Corbel"/>
          <w:color w:val="000000"/>
          <w:sz w:val="40"/>
          <w:szCs w:val="40"/>
          <w:lang w:val="es-ES" w:eastAsia="es-ES"/>
        </w:rPr>
        <w:t>del 88% (35 horas/semana)</w:t>
      </w:r>
    </w:p>
    <w:p w:rsidR="005834EC" w:rsidRPr="00D46102" w:rsidRDefault="005834EC" w:rsidP="005834E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596AFB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Convenio</w:t>
      </w:r>
      <w:r w:rsidRPr="00596AFB">
        <w:rPr>
          <w:rFonts w:ascii="Corbel" w:hAnsi="Corbel" w:cs="Corbel"/>
          <w:color w:val="000000"/>
          <w:sz w:val="40"/>
          <w:szCs w:val="40"/>
          <w:lang w:val="es-ES" w:eastAsia="es-ES"/>
        </w:rPr>
        <w:t>: Residencias Privadas y Centros de Día estatal</w:t>
      </w:r>
      <w:r w:rsidRPr="00D46102">
        <w:rPr>
          <w:rFonts w:ascii="Corbel" w:hAnsi="Corbel" w:cs="Corbel"/>
          <w:color w:val="000000"/>
          <w:sz w:val="40"/>
          <w:szCs w:val="40"/>
          <w:lang w:val="es-ES" w:eastAsia="es-ES"/>
        </w:rPr>
        <w:t>.</w:t>
      </w:r>
    </w:p>
    <w:p w:rsidR="005834EC" w:rsidRPr="005834EC" w:rsidRDefault="005834EC" w:rsidP="005834EC">
      <w:pPr>
        <w:pStyle w:val="Prrafodelista"/>
        <w:autoSpaceDE w:val="0"/>
        <w:autoSpaceDN w:val="0"/>
        <w:adjustRightInd w:val="0"/>
        <w:rPr>
          <w:rFonts w:ascii="Corbel" w:hAnsi="Corbel" w:cs="Corbel"/>
          <w:color w:val="000000"/>
          <w:sz w:val="32"/>
          <w:szCs w:val="32"/>
          <w:lang w:val="es-ES" w:eastAsia="es-ES"/>
        </w:rPr>
      </w:pPr>
      <w:bookmarkStart w:id="0" w:name="_GoBack"/>
      <w:bookmarkEnd w:id="0"/>
    </w:p>
    <w:p w:rsidR="005834EC" w:rsidRDefault="005834EC" w:rsidP="005834EC">
      <w:pPr>
        <w:autoSpaceDE w:val="0"/>
        <w:autoSpaceDN w:val="0"/>
        <w:adjustRightInd w:val="0"/>
        <w:rPr>
          <w:rFonts w:cs="Calibri"/>
          <w:color w:val="00000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lang w:val="es-ES" w:eastAsia="es-ES"/>
        </w:rPr>
        <w:t xml:space="preserve">FUNCIONES de un enfermero/a </w:t>
      </w:r>
      <w:r>
        <w:rPr>
          <w:rFonts w:cs="Calibri"/>
          <w:color w:val="000000"/>
          <w:lang w:val="es-ES" w:eastAsia="es-ES"/>
        </w:rPr>
        <w:t>en Residencias Amavir son las siguientes: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Symbol" w:hAnsi="Symbol" w:cs="Symbol"/>
          <w:color w:val="000000"/>
          <w:lang w:val="es-ES" w:eastAsia="es-ES"/>
        </w:rPr>
        <w:t></w:t>
      </w:r>
      <w:r>
        <w:rPr>
          <w:rFonts w:ascii="Symbol" w:hAnsi="Symbol" w:cs="Symbol"/>
          <w:color w:val="000000"/>
          <w:lang w:val="es-ES" w:eastAsia="es-ES"/>
        </w:rPr>
        <w:t></w:t>
      </w: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Elaborar la valoración completa del residente al ingreso y mantener actualizados los apartados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relativos a los aspectos sanitarios del expediente asistencial.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Symbol" w:hAnsi="Symbol" w:cs="Symbol"/>
          <w:color w:val="000000"/>
          <w:lang w:val="es-ES" w:eastAsia="es-ES"/>
        </w:rPr>
        <w:t></w:t>
      </w:r>
      <w:r>
        <w:rPr>
          <w:rFonts w:ascii="Symbol" w:hAnsi="Symbol" w:cs="Symbol"/>
          <w:color w:val="000000"/>
          <w:lang w:val="es-ES" w:eastAsia="es-ES"/>
        </w:rPr>
        <w:t></w:t>
      </w: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Realizar los cuidados asistenciales pautados según los protocolos sanitarios, acciones para la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seguridad del paciente y lo marcado por medicina y/o Coordinación de Enfermería, así como la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notificación de incidentes y efectos adversos para la seguridad de las personas usuarias.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Symbol" w:hAnsi="Symbol" w:cs="Symbol"/>
          <w:color w:val="000000"/>
          <w:lang w:val="es-ES" w:eastAsia="es-ES"/>
        </w:rPr>
        <w:t></w:t>
      </w:r>
      <w:r>
        <w:rPr>
          <w:rFonts w:ascii="Symbol" w:hAnsi="Symbol" w:cs="Symbol"/>
          <w:color w:val="000000"/>
          <w:lang w:val="es-ES" w:eastAsia="es-ES"/>
        </w:rPr>
        <w:t></w:t>
      </w: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Participar como miembro del equipo interdisciplinar en la realización, implantación y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comunicación del PAI a los residentes y/o familiares en ausencia de Coordinación de Enfermería.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Symbol" w:hAnsi="Symbol" w:cs="Symbol"/>
          <w:color w:val="000000"/>
          <w:lang w:val="es-ES" w:eastAsia="es-ES"/>
        </w:rPr>
        <w:t></w:t>
      </w:r>
      <w:r>
        <w:rPr>
          <w:rFonts w:ascii="Symbol" w:hAnsi="Symbol" w:cs="Symbol"/>
          <w:color w:val="000000"/>
          <w:lang w:val="es-ES" w:eastAsia="es-ES"/>
        </w:rPr>
        <w:t></w:t>
      </w: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Administrar, cargar, registrar y revisar el tratamiento farmacológico pautado para cada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residente.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Symbol" w:hAnsi="Symbol" w:cs="Symbol"/>
          <w:color w:val="000000"/>
          <w:lang w:val="es-ES" w:eastAsia="es-ES"/>
        </w:rPr>
        <w:t></w:t>
      </w:r>
      <w:r>
        <w:rPr>
          <w:rFonts w:ascii="Symbol" w:hAnsi="Symbol" w:cs="Symbol"/>
          <w:color w:val="000000"/>
          <w:lang w:val="es-ES" w:eastAsia="es-ES"/>
        </w:rPr>
        <w:t></w:t>
      </w: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Actualizar la hoja de atención individualizada (HAI) ante cualquier cambio en la situación del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residente y formar al personal auxiliar sobre su contenido.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Symbol" w:hAnsi="Symbol" w:cs="Symbol"/>
          <w:color w:val="000000"/>
          <w:lang w:val="es-ES" w:eastAsia="es-ES"/>
        </w:rPr>
        <w:t></w:t>
      </w:r>
      <w:r>
        <w:rPr>
          <w:rFonts w:ascii="Symbol" w:hAnsi="Symbol" w:cs="Symbol"/>
          <w:color w:val="000000"/>
          <w:lang w:val="es-ES" w:eastAsia="es-ES"/>
        </w:rPr>
        <w:t></w:t>
      </w: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Realizar un correcto registro de todas aquellas incidencias, en cursos evolutivos o episodios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  <w:r>
        <w:rPr>
          <w:rFonts w:ascii="Calibri,Italic" w:hAnsi="Calibri,Italic" w:cs="Calibri,Italic"/>
          <w:i/>
          <w:iCs/>
          <w:color w:val="000000"/>
          <w:lang w:val="es-ES" w:eastAsia="es-ES"/>
        </w:rPr>
        <w:t>clínicos según corresponda.</w:t>
      </w:r>
    </w:p>
    <w:p w:rsidR="005834EC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lang w:val="es-ES" w:eastAsia="es-ES"/>
        </w:rPr>
      </w:pPr>
    </w:p>
    <w:p w:rsidR="005834EC" w:rsidRPr="005834EC" w:rsidRDefault="005834EC" w:rsidP="005834EC">
      <w:pPr>
        <w:autoSpaceDE w:val="0"/>
        <w:autoSpaceDN w:val="0"/>
        <w:adjustRightInd w:val="0"/>
        <w:jc w:val="center"/>
        <w:rPr>
          <w:rFonts w:ascii="Corbel,Bold" w:hAnsi="Corbel,Bold" w:cs="Corbel,Bold"/>
          <w:b/>
          <w:bCs/>
          <w:color w:val="000000"/>
          <w:sz w:val="28"/>
          <w:szCs w:val="28"/>
          <w:lang w:val="es-ES" w:eastAsia="es-ES"/>
        </w:rPr>
      </w:pPr>
      <w:r w:rsidRPr="005834EC">
        <w:rPr>
          <w:rFonts w:ascii="Corbel,Bold" w:hAnsi="Corbel,Bold" w:cs="Corbel,Bold"/>
          <w:b/>
          <w:bCs/>
          <w:color w:val="000000"/>
          <w:sz w:val="28"/>
          <w:szCs w:val="28"/>
          <w:lang w:val="es-ES" w:eastAsia="es-ES"/>
        </w:rPr>
        <w:t>Enviar candidaturas a</w:t>
      </w:r>
      <w:r w:rsidRPr="005834EC">
        <w:rPr>
          <w:rFonts w:ascii="Corbel" w:hAnsi="Corbel" w:cs="Corbel"/>
          <w:color w:val="000000"/>
          <w:sz w:val="28"/>
          <w:szCs w:val="28"/>
          <w:lang w:val="es-ES" w:eastAsia="es-ES"/>
        </w:rPr>
        <w:t xml:space="preserve">: </w:t>
      </w:r>
      <w:r w:rsidR="00596AFB" w:rsidRPr="00596AFB">
        <w:rPr>
          <w:rFonts w:ascii="Corbel" w:hAnsi="Corbel" w:cs="Corbel"/>
          <w:b/>
          <w:bCs/>
          <w:color w:val="0070C0"/>
          <w:sz w:val="28"/>
          <w:szCs w:val="28"/>
          <w:lang w:val="es-ES" w:eastAsia="es-ES"/>
        </w:rPr>
        <w:t>administracion</w:t>
      </w:r>
      <w:r w:rsidRPr="00596AFB">
        <w:rPr>
          <w:rFonts w:ascii="Corbel,Bold" w:hAnsi="Corbel,Bold" w:cs="Corbel,Bold"/>
          <w:b/>
          <w:bCs/>
          <w:color w:val="0070C0"/>
          <w:sz w:val="28"/>
          <w:szCs w:val="28"/>
          <w:lang w:val="es-ES" w:eastAsia="es-ES"/>
        </w:rPr>
        <w:t xml:space="preserve">@patones.amavir.es. </w:t>
      </w:r>
      <w:r w:rsidRPr="005834EC">
        <w:rPr>
          <w:rFonts w:ascii="Corbel,Bold" w:hAnsi="Corbel,Bold" w:cs="Corbel,Bold"/>
          <w:b/>
          <w:bCs/>
          <w:color w:val="000000"/>
          <w:sz w:val="28"/>
          <w:szCs w:val="28"/>
          <w:lang w:val="es-ES" w:eastAsia="es-ES"/>
        </w:rPr>
        <w:t>o llamar al 918432150</w:t>
      </w:r>
    </w:p>
    <w:p w:rsidR="00EE5B1C" w:rsidRDefault="005834E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es-ES" w:eastAsia="es-ES"/>
        </w:rPr>
      </w:pPr>
      <w:r w:rsidRPr="005834EC">
        <w:rPr>
          <w:rFonts w:cs="Calibri"/>
          <w:color w:val="000000"/>
          <w:sz w:val="28"/>
          <w:szCs w:val="28"/>
          <w:lang w:val="es-ES" w:eastAsia="es-ES"/>
        </w:rPr>
        <w:t xml:space="preserve">Es imprescindible </w:t>
      </w:r>
      <w:r w:rsidRPr="005834EC">
        <w:rPr>
          <w:rFonts w:ascii="Calibri,Bold" w:hAnsi="Calibri,Bold" w:cs="Calibri,Bold"/>
          <w:b/>
          <w:bCs/>
          <w:color w:val="000000"/>
          <w:sz w:val="28"/>
          <w:szCs w:val="28"/>
          <w:lang w:val="es-ES" w:eastAsia="es-ES"/>
        </w:rPr>
        <w:t>estar al corriente de pago del Colegio de Enfermería</w:t>
      </w:r>
    </w:p>
    <w:p w:rsidR="00D46102" w:rsidRPr="005834EC" w:rsidRDefault="00D46102" w:rsidP="005834EC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es-ES" w:eastAsia="es-ES"/>
        </w:rPr>
        <w:t>Residencia con buen ambiente de trabajo y posibilidad de continuidad</w:t>
      </w:r>
    </w:p>
    <w:sectPr w:rsidR="00D46102" w:rsidRPr="005834EC" w:rsidSect="00D46102">
      <w:headerReference w:type="default" r:id="rId7"/>
      <w:footerReference w:type="even" r:id="rId8"/>
      <w:footerReference w:type="default" r:id="rId9"/>
      <w:pgSz w:w="11901" w:h="16817"/>
      <w:pgMar w:top="2251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1C" w:rsidRDefault="00EE5B1C" w:rsidP="000558AA">
      <w:r>
        <w:separator/>
      </w:r>
    </w:p>
  </w:endnote>
  <w:endnote w:type="continuationSeparator" w:id="0">
    <w:p w:rsidR="00EE5B1C" w:rsidRDefault="00EE5B1C" w:rsidP="000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1C" w:rsidRDefault="00EE5B1C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column">
                <wp:posOffset>4291965</wp:posOffset>
              </wp:positionH>
              <wp:positionV relativeFrom="page">
                <wp:posOffset>9719310</wp:posOffset>
              </wp:positionV>
              <wp:extent cx="1828800" cy="226695"/>
              <wp:effectExtent l="0" t="0" r="0" b="0"/>
              <wp:wrapThrough wrapText="bothSides">
                <wp:wrapPolygon edited="0">
                  <wp:start x="0" y="0"/>
                  <wp:lineTo x="0" y="19966"/>
                  <wp:lineTo x="21375" y="19966"/>
                  <wp:lineTo x="21375" y="0"/>
                  <wp:lineTo x="0" y="0"/>
                </wp:wrapPolygon>
              </wp:wrapThrough>
              <wp:docPr id="10" name="Cuadro de text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8288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5B1C" w:rsidRPr="00D77591" w:rsidRDefault="00EE5B1C" w:rsidP="005F47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5" w:line="360" w:lineRule="atLeast"/>
                            <w:jc w:val="right"/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</w:pPr>
                          <w:r w:rsidRPr="00D77591"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  <w:t>www.amavir.es · 901 30 20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37.95pt;margin-top:765.3pt;width:2in;height:17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    <o:lock v:ext="edit" aspectratio="t"/>
              <v:textbox inset="0,0,0,0">
                <w:txbxContent>
                  <w:p w:rsidR="00EE5B1C" w:rsidRPr="00D77591" w:rsidRDefault="00EE5B1C" w:rsidP="005F4792">
                    <w:pPr>
                      <w:widowControl w:val="0"/>
                      <w:autoSpaceDE w:val="0"/>
                      <w:autoSpaceDN w:val="0"/>
                      <w:adjustRightInd w:val="0"/>
                      <w:spacing w:after="245" w:line="360" w:lineRule="atLeast"/>
                      <w:jc w:val="right"/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</w:pPr>
                    <w:r w:rsidRPr="00D77591"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  <w:t>www.amavir.es · 901 30 20 10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1C" w:rsidRDefault="00EE5B1C" w:rsidP="000558AA">
      <w:r>
        <w:separator/>
      </w:r>
    </w:p>
  </w:footnote>
  <w:footnote w:type="continuationSeparator" w:id="0">
    <w:p w:rsidR="00EE5B1C" w:rsidRDefault="00EE5B1C" w:rsidP="0005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38" w:rsidRDefault="00474338" w:rsidP="005834EC">
    <w:pPr>
      <w:pStyle w:val="Encabezado"/>
      <w:tabs>
        <w:tab w:val="clear" w:pos="4252"/>
      </w:tabs>
      <w:jc w:val="center"/>
      <w:rPr>
        <w:noProof/>
        <w:sz w:val="32"/>
        <w:szCs w:val="32"/>
        <w:lang w:val="es-ES" w:eastAsia="es-ES"/>
      </w:rPr>
    </w:pPr>
  </w:p>
  <w:p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193040</wp:posOffset>
          </wp:positionV>
          <wp:extent cx="2867025" cy="702310"/>
          <wp:effectExtent l="0" t="0" r="9525" b="2540"/>
          <wp:wrapThrough wrapText="bothSides">
            <wp:wrapPolygon edited="0">
              <wp:start x="0" y="0"/>
              <wp:lineTo x="0" y="21092"/>
              <wp:lineTo x="21528" y="21092"/>
              <wp:lineTo x="2152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B1C" w:rsidRPr="00E23533">
      <w:rPr>
        <w:b/>
        <w:noProof/>
        <w:sz w:val="40"/>
        <w:szCs w:val="40"/>
        <w:lang w:val="es-ES" w:eastAsia="es-ES"/>
      </w:rPr>
      <w:t>Centro de Mayores de Patones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B940BC"/>
    <w:multiLevelType w:val="hybridMultilevel"/>
    <w:tmpl w:val="5006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AA"/>
    <w:rsid w:val="000068BB"/>
    <w:rsid w:val="00025C95"/>
    <w:rsid w:val="000558AA"/>
    <w:rsid w:val="0006380D"/>
    <w:rsid w:val="000A70AB"/>
    <w:rsid w:val="000C6AE1"/>
    <w:rsid w:val="000D769A"/>
    <w:rsid w:val="000E177C"/>
    <w:rsid w:val="001369F7"/>
    <w:rsid w:val="001665DD"/>
    <w:rsid w:val="00243D66"/>
    <w:rsid w:val="00244D69"/>
    <w:rsid w:val="00253575"/>
    <w:rsid w:val="00305203"/>
    <w:rsid w:val="00310375"/>
    <w:rsid w:val="003345D8"/>
    <w:rsid w:val="00336C76"/>
    <w:rsid w:val="0036661D"/>
    <w:rsid w:val="003878C9"/>
    <w:rsid w:val="003E633D"/>
    <w:rsid w:val="003F4BCB"/>
    <w:rsid w:val="00474338"/>
    <w:rsid w:val="00494847"/>
    <w:rsid w:val="0053162D"/>
    <w:rsid w:val="005834EC"/>
    <w:rsid w:val="00596AFB"/>
    <w:rsid w:val="005F4792"/>
    <w:rsid w:val="006302C0"/>
    <w:rsid w:val="006B1BBD"/>
    <w:rsid w:val="00703F50"/>
    <w:rsid w:val="0077149C"/>
    <w:rsid w:val="007C77D3"/>
    <w:rsid w:val="007D13A9"/>
    <w:rsid w:val="007F4354"/>
    <w:rsid w:val="008D2BFE"/>
    <w:rsid w:val="00927B88"/>
    <w:rsid w:val="00966A52"/>
    <w:rsid w:val="00975102"/>
    <w:rsid w:val="00985A3C"/>
    <w:rsid w:val="00A64311"/>
    <w:rsid w:val="00AF6DD7"/>
    <w:rsid w:val="00B428FE"/>
    <w:rsid w:val="00B71FDF"/>
    <w:rsid w:val="00B772FA"/>
    <w:rsid w:val="00BC0E83"/>
    <w:rsid w:val="00C04906"/>
    <w:rsid w:val="00C65205"/>
    <w:rsid w:val="00CB2E9D"/>
    <w:rsid w:val="00CF7D62"/>
    <w:rsid w:val="00D46102"/>
    <w:rsid w:val="00D77591"/>
    <w:rsid w:val="00E065FF"/>
    <w:rsid w:val="00E23533"/>
    <w:rsid w:val="00E4019F"/>
    <w:rsid w:val="00EE467D"/>
    <w:rsid w:val="00EE5B1C"/>
    <w:rsid w:val="00EF063A"/>
    <w:rsid w:val="00F069E7"/>
    <w:rsid w:val="00F8587C"/>
    <w:rsid w:val="00F9451B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E1F5061-DB1F-4116-8C8D-5ECF9C4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Dirección Patones</cp:lastModifiedBy>
  <cp:revision>3</cp:revision>
  <cp:lastPrinted>2019-09-26T09:39:00Z</cp:lastPrinted>
  <dcterms:created xsi:type="dcterms:W3CDTF">2020-08-04T07:04:00Z</dcterms:created>
  <dcterms:modified xsi:type="dcterms:W3CDTF">2020-09-14T08:49:00Z</dcterms:modified>
</cp:coreProperties>
</file>